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0969" w14:textId="77777777" w:rsidR="003018D3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14:paraId="6556A88C" w14:textId="77777777" w:rsidR="003018D3" w:rsidRDefault="003018D3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7"/>
        <w:gridCol w:w="799"/>
        <w:gridCol w:w="710"/>
        <w:gridCol w:w="563"/>
        <w:gridCol w:w="888"/>
        <w:gridCol w:w="678"/>
        <w:gridCol w:w="314"/>
        <w:gridCol w:w="253"/>
        <w:gridCol w:w="402"/>
        <w:gridCol w:w="1082"/>
        <w:gridCol w:w="439"/>
        <w:gridCol w:w="54"/>
        <w:gridCol w:w="663"/>
        <w:gridCol w:w="276"/>
        <w:gridCol w:w="53"/>
        <w:gridCol w:w="414"/>
        <w:gridCol w:w="1393"/>
      </w:tblGrid>
      <w:tr w:rsidR="003018D3" w14:paraId="38019A45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316F33E9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作品标题</w:t>
            </w:r>
          </w:p>
        </w:tc>
        <w:tc>
          <w:tcPr>
            <w:tcW w:w="34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EB36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一方有难八方支援！大洼90后夫妇带上4台挖掘机驰援建昌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E1F7D" w14:textId="77777777" w:rsidR="003018D3" w:rsidRDefault="00000000">
            <w:pPr>
              <w:spacing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参评项目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44E55" w14:textId="77777777" w:rsidR="003018D3" w:rsidRDefault="00000000">
            <w:pPr>
              <w:spacing w:line="300" w:lineRule="exact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融合报道</w:t>
            </w:r>
            <w:r>
              <w:rPr>
                <w:rFonts w:ascii="宋体" w:hAnsi="宋体"/>
                <w:color w:val="000000"/>
                <w:sz w:val="24"/>
              </w:rPr>
              <w:t>新媒体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）</w:t>
            </w:r>
          </w:p>
        </w:tc>
      </w:tr>
      <w:tr w:rsidR="003018D3" w14:paraId="31DCF26A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27FE440D" w14:textId="77777777" w:rsidR="003018D3" w:rsidRDefault="003018D3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340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CDE15" w14:textId="77777777" w:rsidR="003018D3" w:rsidRDefault="003018D3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4B566" w14:textId="77777777" w:rsidR="003018D3" w:rsidRDefault="00000000">
            <w:pPr>
              <w:spacing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字数/</w:t>
            </w:r>
          </w:p>
          <w:p w14:paraId="1AA46929" w14:textId="77777777" w:rsidR="003018D3" w:rsidRDefault="00000000">
            <w:pPr>
              <w:spacing w:line="30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时长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730FD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0时0分0秒</w:t>
            </w:r>
          </w:p>
        </w:tc>
        <w:tc>
          <w:tcPr>
            <w:tcW w:w="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D929B" w14:textId="77777777" w:rsidR="003018D3" w:rsidRDefault="00000000">
            <w:pPr>
              <w:spacing w:line="300" w:lineRule="exact"/>
              <w:jc w:val="center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语种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D34CA" w14:textId="77777777" w:rsidR="003018D3" w:rsidRDefault="00000000">
            <w:pPr>
              <w:spacing w:line="300" w:lineRule="exact"/>
              <w:rPr>
                <w:rFonts w:ascii="仿宋" w:eastAsia="仿宋" w:hAnsi="仿宋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3018D3" w14:paraId="60A58275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58D26FBD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主创人员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1910" w14:textId="77777777" w:rsidR="003018D3" w:rsidRDefault="00000000">
            <w:pPr>
              <w:spacing w:line="300" w:lineRule="exac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白云飞、李星仪、张笑颜、牛婧锜、周旭东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9936" w14:textId="77777777" w:rsidR="003018D3" w:rsidRDefault="00000000">
            <w:pPr>
              <w:spacing w:line="300" w:lineRule="exact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编辑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B5C8" w14:textId="77777777" w:rsidR="003018D3" w:rsidRDefault="00000000">
            <w:pPr>
              <w:spacing w:line="300" w:lineRule="exact"/>
              <w:rPr>
                <w:rFonts w:ascii="仿宋_GB2312" w:eastAsia="仿宋_GB2312" w:hAnsi="华文仿宋" w:hint="eastAsia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白云飞、李星仪</w:t>
            </w:r>
          </w:p>
        </w:tc>
      </w:tr>
      <w:tr w:rsidR="003018D3" w14:paraId="1792A3BD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0809763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  <w:highlight w:val="yellow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原创单位</w:t>
            </w:r>
          </w:p>
        </w:tc>
        <w:tc>
          <w:tcPr>
            <w:tcW w:w="3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2E1D" w14:textId="77777777" w:rsidR="003018D3" w:rsidRDefault="00000000">
            <w:pPr>
              <w:spacing w:line="300" w:lineRule="exact"/>
              <w:jc w:val="left"/>
              <w:rPr>
                <w:rFonts w:ascii="仿宋" w:eastAsia="仿宋_GB2312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盘锦市大洼区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融媒体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发展中心（大洼广播电视台）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E06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发布平台</w:t>
            </w:r>
          </w:p>
        </w:tc>
        <w:tc>
          <w:tcPr>
            <w:tcW w:w="32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3EDC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大洼宣传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微信公众号</w:t>
            </w:r>
            <w:proofErr w:type="gramEnd"/>
          </w:p>
        </w:tc>
      </w:tr>
      <w:tr w:rsidR="003018D3" w14:paraId="25CD1B6B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14:paraId="20EE9AEB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发布日期</w:t>
            </w:r>
          </w:p>
        </w:tc>
        <w:tc>
          <w:tcPr>
            <w:tcW w:w="48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D8077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2024年09月03日 20:22</w:t>
            </w:r>
          </w:p>
        </w:tc>
        <w:tc>
          <w:tcPr>
            <w:tcW w:w="18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15129" w14:textId="77777777" w:rsidR="003018D3" w:rsidRDefault="00000000">
            <w:pPr>
              <w:spacing w:line="380" w:lineRule="exact"/>
              <w:jc w:val="center"/>
              <w:rPr>
                <w:sz w:val="22"/>
              </w:rPr>
            </w:pPr>
            <w:r>
              <w:rPr>
                <w:rFonts w:ascii="华文中宋" w:eastAsia="华文中宋" w:hAnsi="华文中宋" w:hint="eastAsia"/>
                <w:sz w:val="22"/>
              </w:rPr>
              <w:t>入选“三好作品”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EA201" w14:textId="77777777" w:rsidR="003018D3" w:rsidRDefault="00000000">
            <w:pPr>
              <w:spacing w:line="240" w:lineRule="exact"/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3018D3" w14:paraId="09C827E3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Merge/>
            <w:vAlign w:val="center"/>
          </w:tcPr>
          <w:p w14:paraId="1DC72484" w14:textId="77777777" w:rsidR="003018D3" w:rsidRDefault="003018D3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</w:p>
        </w:tc>
        <w:tc>
          <w:tcPr>
            <w:tcW w:w="4890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01D8C" w14:textId="77777777" w:rsidR="003018D3" w:rsidRDefault="003018D3">
            <w:pPr>
              <w:spacing w:line="380" w:lineRule="exact"/>
              <w:jc w:val="center"/>
            </w:pPr>
          </w:p>
        </w:tc>
        <w:tc>
          <w:tcPr>
            <w:tcW w:w="18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831B6" w14:textId="77777777" w:rsidR="003018D3" w:rsidRDefault="00000000">
            <w:pPr>
              <w:spacing w:line="380" w:lineRule="exact"/>
              <w:jc w:val="center"/>
              <w:rPr>
                <w:sz w:val="22"/>
              </w:rPr>
            </w:pPr>
            <w:r>
              <w:rPr>
                <w:rFonts w:ascii="华文中宋" w:eastAsia="华文中宋" w:hAnsi="华文中宋" w:hint="eastAsia"/>
                <w:spacing w:val="-11"/>
                <w:sz w:val="22"/>
              </w:rPr>
              <w:t>入选“我的代表作”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2B5B2" w14:textId="77777777" w:rsidR="003018D3" w:rsidRDefault="00000000">
            <w:pPr>
              <w:spacing w:line="240" w:lineRule="exact"/>
              <w:jc w:val="left"/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3018D3" w14:paraId="1569B55C" w14:textId="77777777" w:rsidTr="000B2338">
        <w:trPr>
          <w:cantSplit/>
          <w:trHeight w:val="680"/>
          <w:jc w:val="center"/>
        </w:trPr>
        <w:tc>
          <w:tcPr>
            <w:tcW w:w="1692" w:type="dxa"/>
            <w:gridSpan w:val="3"/>
            <w:vAlign w:val="center"/>
          </w:tcPr>
          <w:p w14:paraId="3FA06A60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作品链接</w:t>
            </w:r>
          </w:p>
          <w:p w14:paraId="2596EEB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cs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和</w:t>
            </w:r>
            <w:proofErr w:type="gramStart"/>
            <w:r>
              <w:rPr>
                <w:rFonts w:ascii="华文中宋" w:eastAsia="华文中宋" w:hAnsi="华文中宋" w:cs="华文中宋" w:hint="eastAsia"/>
                <w:sz w:val="28"/>
                <w:szCs w:val="28"/>
              </w:rPr>
              <w:t>二维码</w:t>
            </w:r>
            <w:proofErr w:type="gramEnd"/>
          </w:p>
        </w:tc>
        <w:tc>
          <w:tcPr>
            <w:tcW w:w="81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D1F4" w14:textId="77777777" w:rsidR="003018D3" w:rsidRDefault="00000000">
            <w:pPr>
              <w:jc w:val="lef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https://mp.weixin.qq.com/s/FI9oWTv-CQGlGIGOjEZPOg</w:t>
            </w:r>
          </w:p>
        </w:tc>
      </w:tr>
      <w:tr w:rsidR="003018D3" w14:paraId="488E66C2" w14:textId="77777777">
        <w:trPr>
          <w:cantSplit/>
          <w:jc w:val="center"/>
        </w:trPr>
        <w:tc>
          <w:tcPr>
            <w:tcW w:w="893" w:type="dxa"/>
            <w:gridSpan w:val="2"/>
            <w:vAlign w:val="center"/>
          </w:tcPr>
          <w:p w14:paraId="5E410C6F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︵</w:t>
            </w:r>
          </w:p>
          <w:p w14:paraId="1854EFB5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采作</w:t>
            </w:r>
          </w:p>
          <w:p w14:paraId="2FBD5E1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编品</w:t>
            </w:r>
          </w:p>
          <w:p w14:paraId="2B0B564E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过简</w:t>
            </w:r>
          </w:p>
          <w:p w14:paraId="7669DC16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介</w:t>
            </w:r>
            <w:proofErr w:type="gramEnd"/>
          </w:p>
          <w:p w14:paraId="2469EB01" w14:textId="77777777" w:rsidR="003018D3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spacing w:val="-2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9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A239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大洼区90后夫妇李洪健和马月带领公司4台挖掘机驰援建昌抗洪救灾。8月23日晚，夫妇俩得知建昌县黑山科乡受灾严重，当即决定免费提供设备和人员支援。24日清晨，他们组织8人团队，携带4台挖掘机奔赴灾区，高速公路收费站也被他们的善举感动，免除了通行费。在恶劣环境下，团队不畏艰险，连续奋战近40小时，完成了三条主要道路的修复工作。他们的义举充分体现了"一方有难八方支援"的精神，用实际行动诠释了人间大爱，为灾区重建作出了重要贡献。</w:t>
            </w:r>
          </w:p>
        </w:tc>
      </w:tr>
      <w:tr w:rsidR="003018D3" w14:paraId="7871DA57" w14:textId="77777777">
        <w:trPr>
          <w:cantSplit/>
          <w:jc w:val="center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CB2B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社</w:t>
            </w:r>
          </w:p>
          <w:p w14:paraId="785DCDB1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会</w:t>
            </w:r>
          </w:p>
          <w:p w14:paraId="77A3F481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效</w:t>
            </w:r>
            <w:proofErr w:type="gramEnd"/>
          </w:p>
          <w:p w14:paraId="0365FEB6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9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C7C1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辽宁盘锦90后夫妇李洪健、马月带领4台挖掘机驰援建昌抗洪救灾的事迹经报道后，引发广泛赞誉。他们的善举感动众多网友，高速公路收费站主动免收通行费，体现了社会对公益行为的支持。此外，他们的行动也带动了更多企业和个人关注灾区，部分爱心人士自发捐款捐物，助力重建。夫妇俩的善行不仅展现了新时代青年的社会责任感，更弘扬了“团结互助、共克时艰”的精神，成为抗洪救灾中的暖心典范。他们的故事激励更多人投身公益，传递了社会正能量。</w:t>
            </w:r>
          </w:p>
        </w:tc>
      </w:tr>
      <w:tr w:rsidR="003018D3" w14:paraId="126D9D60" w14:textId="77777777">
        <w:trPr>
          <w:trHeight w:val="476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14:paraId="666EAEC2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传</w:t>
            </w:r>
          </w:p>
          <w:p w14:paraId="5A55E46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播</w:t>
            </w:r>
          </w:p>
          <w:p w14:paraId="1193F323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数</w:t>
            </w:r>
          </w:p>
          <w:p w14:paraId="06B4136C" w14:textId="77777777" w:rsidR="003018D3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14:paraId="5934D846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1618259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63" w:type="dxa"/>
            <w:vAlign w:val="center"/>
          </w:tcPr>
          <w:p w14:paraId="7F9DC2B0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09" w:type="dxa"/>
            <w:gridSpan w:val="13"/>
            <w:vAlign w:val="center"/>
          </w:tcPr>
          <w:p w14:paraId="313CB3CB" w14:textId="77777777" w:rsidR="003018D3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https://mp.weixin.qq.com/s/FI9oWTv-CQGlGIGOjEZPOg</w:t>
            </w:r>
          </w:p>
        </w:tc>
      </w:tr>
      <w:tr w:rsidR="003018D3" w14:paraId="146A4559" w14:textId="77777777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14:paraId="6ABF7F2D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14:paraId="3C440081" w14:textId="77777777" w:rsidR="003018D3" w:rsidRDefault="003018D3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645E6D95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09" w:type="dxa"/>
            <w:gridSpan w:val="13"/>
            <w:vAlign w:val="center"/>
          </w:tcPr>
          <w:p w14:paraId="4CBF682C" w14:textId="77777777" w:rsidR="003018D3" w:rsidRDefault="003018D3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3018D3" w14:paraId="51129E3D" w14:textId="77777777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14:paraId="4508814C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14:paraId="39ECB51B" w14:textId="77777777" w:rsidR="003018D3" w:rsidRDefault="003018D3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41C6F343" w14:textId="77777777" w:rsidR="003018D3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09" w:type="dxa"/>
            <w:gridSpan w:val="13"/>
            <w:vAlign w:val="center"/>
          </w:tcPr>
          <w:p w14:paraId="0D9B35A6" w14:textId="77777777" w:rsidR="003018D3" w:rsidRDefault="003018D3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3018D3" w14:paraId="3E2051BD" w14:textId="77777777">
        <w:trPr>
          <w:trHeight w:hRule="exact" w:val="711"/>
          <w:jc w:val="center"/>
        </w:trPr>
        <w:tc>
          <w:tcPr>
            <w:tcW w:w="893" w:type="dxa"/>
            <w:gridSpan w:val="2"/>
            <w:vMerge/>
            <w:vAlign w:val="center"/>
          </w:tcPr>
          <w:p w14:paraId="3B01753D" w14:textId="77777777" w:rsidR="003018D3" w:rsidRDefault="003018D3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09" w:type="dxa"/>
            <w:gridSpan w:val="2"/>
            <w:vAlign w:val="center"/>
          </w:tcPr>
          <w:p w14:paraId="1769268C" w14:textId="77777777" w:rsidR="003018D3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3"/>
            <w:vAlign w:val="center"/>
          </w:tcPr>
          <w:p w14:paraId="2FDD0951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2211</w:t>
            </w:r>
          </w:p>
        </w:tc>
        <w:tc>
          <w:tcPr>
            <w:tcW w:w="969" w:type="dxa"/>
            <w:gridSpan w:val="3"/>
            <w:vAlign w:val="center"/>
          </w:tcPr>
          <w:p w14:paraId="1322C05C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3"/>
            <w:vAlign w:val="center"/>
          </w:tcPr>
          <w:p w14:paraId="5EE5A2BF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3"/>
            <w:vAlign w:val="center"/>
          </w:tcPr>
          <w:p w14:paraId="47B4722E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807" w:type="dxa"/>
            <w:gridSpan w:val="2"/>
            <w:vAlign w:val="center"/>
          </w:tcPr>
          <w:p w14:paraId="31BAA4AD" w14:textId="77777777" w:rsidR="003018D3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36</w:t>
            </w:r>
          </w:p>
        </w:tc>
      </w:tr>
      <w:tr w:rsidR="003018D3" w14:paraId="683ACFE2" w14:textId="77777777">
        <w:trPr>
          <w:cantSplit/>
          <w:jc w:val="center"/>
        </w:trPr>
        <w:tc>
          <w:tcPr>
            <w:tcW w:w="846" w:type="dxa"/>
            <w:vAlign w:val="center"/>
          </w:tcPr>
          <w:p w14:paraId="28A92EB8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lastRenderedPageBreak/>
              <w:t xml:space="preserve">  ︵</w:t>
            </w:r>
          </w:p>
          <w:p w14:paraId="3FD0DDF9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0712BEC2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193E4E1F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31D43D3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43CCE28A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90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D6C2" w14:textId="77777777" w:rsidR="003018D3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该稿件生动展现了90后企业家李洪健、马月夫妇的社会担当，他们连夜组织人员和设备驰援灾区，自费出力抢修道路，体现了"一方有难八方支援"的大爱精神。故事真实感人，细节丰富，具有典型示范意义，能有效传播社会正能量，激励更多人参与公益事业。</w:t>
            </w:r>
          </w:p>
          <w:p w14:paraId="1F477616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签名：</w:t>
            </w:r>
          </w:p>
          <w:p w14:paraId="6B0C42CA" w14:textId="77777777" w:rsidR="003018D3" w:rsidRDefault="00000000">
            <w:pPr>
              <w:spacing w:line="380" w:lineRule="exact"/>
              <w:jc w:val="center"/>
              <w:rPr>
                <w:rFonts w:ascii="仿宋" w:eastAsia="仿宋" w:hAnsi="仿宋" w:hint="eastAsia"/>
                <w:sz w:val="22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 </w:t>
            </w:r>
            <w:r>
              <w:rPr>
                <w:rFonts w:ascii="仿宋" w:eastAsia="仿宋" w:hAnsi="仿宋" w:hint="eastAsia"/>
                <w:sz w:val="22"/>
              </w:rPr>
              <w:t>（加盖单位公章）</w:t>
            </w:r>
          </w:p>
          <w:p w14:paraId="06F018C2" w14:textId="5E52FEFA" w:rsidR="003018D3" w:rsidRDefault="00000000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 xml:space="preserve">                           </w:t>
            </w:r>
            <w:r>
              <w:rPr>
                <w:rFonts w:ascii="华文中宋" w:eastAsia="华文中宋" w:hAnsi="华文中宋"/>
                <w:sz w:val="24"/>
              </w:rPr>
              <w:t xml:space="preserve">       </w:t>
            </w:r>
            <w:r w:rsidR="000136BD">
              <w:rPr>
                <w:rFonts w:ascii="华文中宋" w:eastAsia="华文中宋" w:hAnsi="华文中宋"/>
                <w:sz w:val="24"/>
              </w:rPr>
              <w:t>2025</w:t>
            </w:r>
            <w:r>
              <w:rPr>
                <w:rFonts w:ascii="华文中宋" w:eastAsia="华文中宋" w:hAnsi="华文中宋"/>
                <w:sz w:val="24"/>
              </w:rPr>
              <w:t xml:space="preserve">年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</w:t>
            </w:r>
            <w:r>
              <w:rPr>
                <w:rFonts w:ascii="华文中宋" w:eastAsia="华文中宋" w:hAnsi="华文中宋"/>
                <w:sz w:val="24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4"/>
              </w:rPr>
              <w:t>月</w:t>
            </w:r>
            <w:r>
              <w:rPr>
                <w:rFonts w:ascii="华文中宋" w:eastAsia="华文中宋" w:hAnsi="华文中宋"/>
                <w:sz w:val="24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4"/>
              </w:rPr>
              <w:t xml:space="preserve">   日</w:t>
            </w:r>
          </w:p>
        </w:tc>
      </w:tr>
      <w:tr w:rsidR="003018D3" w14:paraId="366FA099" w14:textId="77777777" w:rsidTr="000B2338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  <w:jc w:val="center"/>
        </w:trPr>
        <w:tc>
          <w:tcPr>
            <w:tcW w:w="1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11E0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联系人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937F" w14:textId="77777777" w:rsidR="003018D3" w:rsidRDefault="0000000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刘建丰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2FC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邮箱</w:t>
            </w:r>
          </w:p>
        </w:tc>
        <w:tc>
          <w:tcPr>
            <w:tcW w:w="21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9BF3" w14:textId="77777777" w:rsidR="003018D3" w:rsidRDefault="003018D3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700C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手机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7417" w14:textId="77777777" w:rsidR="003018D3" w:rsidRDefault="00000000" w:rsidP="000F11C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13898111751</w:t>
            </w:r>
          </w:p>
        </w:tc>
      </w:tr>
      <w:tr w:rsidR="003018D3" w14:paraId="45953839" w14:textId="77777777" w:rsidTr="000B2338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80"/>
          <w:jc w:val="center"/>
        </w:trPr>
        <w:tc>
          <w:tcPr>
            <w:tcW w:w="16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EC5D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地址</w:t>
            </w:r>
          </w:p>
        </w:tc>
        <w:tc>
          <w:tcPr>
            <w:tcW w:w="532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A35F" w14:textId="77777777" w:rsidR="003018D3" w:rsidRDefault="0000000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沈阳市和平区青年大街356号</w:t>
            </w:r>
          </w:p>
        </w:tc>
        <w:tc>
          <w:tcPr>
            <w:tcW w:w="9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4975" w14:textId="77777777" w:rsidR="003018D3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4"/>
              </w:rPr>
            </w:pPr>
            <w:r>
              <w:rPr>
                <w:rFonts w:ascii="华文中宋" w:eastAsia="华文中宋" w:hAnsi="华文中宋" w:hint="eastAsia"/>
                <w:sz w:val="24"/>
              </w:rPr>
              <w:t>邮编</w:t>
            </w:r>
          </w:p>
        </w:tc>
        <w:tc>
          <w:tcPr>
            <w:tcW w:w="1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CE17" w14:textId="77777777" w:rsidR="003018D3" w:rsidRDefault="00000000" w:rsidP="000F11CF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lnsjxsjb@163.com</w:t>
            </w:r>
          </w:p>
        </w:tc>
      </w:tr>
    </w:tbl>
    <w:p w14:paraId="745CD0F4" w14:textId="77777777" w:rsidR="003018D3" w:rsidRDefault="003018D3"/>
    <w:sectPr w:rsidR="00301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F9FFA" w14:textId="77777777" w:rsidR="00E7274C" w:rsidRDefault="00E7274C" w:rsidP="00DB6C5F">
      <w:r>
        <w:separator/>
      </w:r>
    </w:p>
  </w:endnote>
  <w:endnote w:type="continuationSeparator" w:id="0">
    <w:p w14:paraId="28BF6C58" w14:textId="77777777" w:rsidR="00E7274C" w:rsidRDefault="00E7274C" w:rsidP="00DB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9001D" w14:textId="77777777" w:rsidR="00E7274C" w:rsidRDefault="00E7274C" w:rsidP="00DB6C5F">
      <w:r>
        <w:separator/>
      </w:r>
    </w:p>
  </w:footnote>
  <w:footnote w:type="continuationSeparator" w:id="0">
    <w:p w14:paraId="338D0355" w14:textId="77777777" w:rsidR="00E7274C" w:rsidRDefault="00E7274C" w:rsidP="00DB6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136BD"/>
    <w:rsid w:val="00057822"/>
    <w:rsid w:val="000A0C15"/>
    <w:rsid w:val="000B2338"/>
    <w:rsid w:val="000F11CF"/>
    <w:rsid w:val="00150320"/>
    <w:rsid w:val="00184A24"/>
    <w:rsid w:val="001A709F"/>
    <w:rsid w:val="00222052"/>
    <w:rsid w:val="0022492E"/>
    <w:rsid w:val="002513A1"/>
    <w:rsid w:val="00256C2D"/>
    <w:rsid w:val="00273785"/>
    <w:rsid w:val="00286708"/>
    <w:rsid w:val="002C3ADD"/>
    <w:rsid w:val="003018D3"/>
    <w:rsid w:val="0032684C"/>
    <w:rsid w:val="00341DE8"/>
    <w:rsid w:val="00352FE2"/>
    <w:rsid w:val="00376142"/>
    <w:rsid w:val="00376A1C"/>
    <w:rsid w:val="00404F18"/>
    <w:rsid w:val="004079BB"/>
    <w:rsid w:val="00443CB3"/>
    <w:rsid w:val="00465207"/>
    <w:rsid w:val="004B1B38"/>
    <w:rsid w:val="00515CD5"/>
    <w:rsid w:val="00534427"/>
    <w:rsid w:val="00565871"/>
    <w:rsid w:val="0058420A"/>
    <w:rsid w:val="005C649F"/>
    <w:rsid w:val="005D0337"/>
    <w:rsid w:val="00654DBA"/>
    <w:rsid w:val="00674522"/>
    <w:rsid w:val="006D3DA0"/>
    <w:rsid w:val="006E6CAD"/>
    <w:rsid w:val="006F6E53"/>
    <w:rsid w:val="007B3A6F"/>
    <w:rsid w:val="007D7BF9"/>
    <w:rsid w:val="007F59B1"/>
    <w:rsid w:val="00804AB7"/>
    <w:rsid w:val="00805890"/>
    <w:rsid w:val="0080798A"/>
    <w:rsid w:val="00814422"/>
    <w:rsid w:val="0082023D"/>
    <w:rsid w:val="00874FE6"/>
    <w:rsid w:val="008B6480"/>
    <w:rsid w:val="009B0861"/>
    <w:rsid w:val="009B2F99"/>
    <w:rsid w:val="00A0130A"/>
    <w:rsid w:val="00A40AE0"/>
    <w:rsid w:val="00A434D0"/>
    <w:rsid w:val="00A67443"/>
    <w:rsid w:val="00AC4FC7"/>
    <w:rsid w:val="00B02E83"/>
    <w:rsid w:val="00B2558E"/>
    <w:rsid w:val="00B33463"/>
    <w:rsid w:val="00B433BA"/>
    <w:rsid w:val="00B45A6B"/>
    <w:rsid w:val="00B90A11"/>
    <w:rsid w:val="00BA0C65"/>
    <w:rsid w:val="00BA6843"/>
    <w:rsid w:val="00BC0C72"/>
    <w:rsid w:val="00BC5659"/>
    <w:rsid w:val="00BC5EDB"/>
    <w:rsid w:val="00C32C9A"/>
    <w:rsid w:val="00CC29ED"/>
    <w:rsid w:val="00CD05D1"/>
    <w:rsid w:val="00D139CC"/>
    <w:rsid w:val="00D566DF"/>
    <w:rsid w:val="00D67CB9"/>
    <w:rsid w:val="00DA794A"/>
    <w:rsid w:val="00DB6C5F"/>
    <w:rsid w:val="00DE1E22"/>
    <w:rsid w:val="00E10DD6"/>
    <w:rsid w:val="00E25356"/>
    <w:rsid w:val="00E26E23"/>
    <w:rsid w:val="00E551AD"/>
    <w:rsid w:val="00E7274C"/>
    <w:rsid w:val="00E763CD"/>
    <w:rsid w:val="00EA2366"/>
    <w:rsid w:val="00EC576F"/>
    <w:rsid w:val="00ED4D5F"/>
    <w:rsid w:val="00ED614F"/>
    <w:rsid w:val="00EE3302"/>
    <w:rsid w:val="00EF29DA"/>
    <w:rsid w:val="00F12821"/>
    <w:rsid w:val="00F168F4"/>
    <w:rsid w:val="00F77C92"/>
    <w:rsid w:val="00FB1A66"/>
    <w:rsid w:val="00FB5E89"/>
    <w:rsid w:val="014557C2"/>
    <w:rsid w:val="019601E9"/>
    <w:rsid w:val="01EC20E2"/>
    <w:rsid w:val="07C05A31"/>
    <w:rsid w:val="096A30C7"/>
    <w:rsid w:val="0B837613"/>
    <w:rsid w:val="0C540FAF"/>
    <w:rsid w:val="0D352B8F"/>
    <w:rsid w:val="0D5A0848"/>
    <w:rsid w:val="0E981627"/>
    <w:rsid w:val="12041961"/>
    <w:rsid w:val="12C10A21"/>
    <w:rsid w:val="13B04264"/>
    <w:rsid w:val="15063063"/>
    <w:rsid w:val="15BE21F6"/>
    <w:rsid w:val="15E46F00"/>
    <w:rsid w:val="167E55A7"/>
    <w:rsid w:val="175D340E"/>
    <w:rsid w:val="187C6677"/>
    <w:rsid w:val="1A893C59"/>
    <w:rsid w:val="1B0B4F2F"/>
    <w:rsid w:val="1B1A6E17"/>
    <w:rsid w:val="1C6E1C1A"/>
    <w:rsid w:val="1E000596"/>
    <w:rsid w:val="1ECF7290"/>
    <w:rsid w:val="20382D29"/>
    <w:rsid w:val="2146522D"/>
    <w:rsid w:val="23EB18A0"/>
    <w:rsid w:val="25186BC6"/>
    <w:rsid w:val="297F1EDA"/>
    <w:rsid w:val="29E76B67"/>
    <w:rsid w:val="2B683CD8"/>
    <w:rsid w:val="2B69017C"/>
    <w:rsid w:val="2D263E4A"/>
    <w:rsid w:val="2EA0492F"/>
    <w:rsid w:val="30843362"/>
    <w:rsid w:val="30A811B7"/>
    <w:rsid w:val="329D695D"/>
    <w:rsid w:val="32CA105D"/>
    <w:rsid w:val="32DA370D"/>
    <w:rsid w:val="33784CD4"/>
    <w:rsid w:val="3727738D"/>
    <w:rsid w:val="37C77EC8"/>
    <w:rsid w:val="380825B5"/>
    <w:rsid w:val="3A1A0D19"/>
    <w:rsid w:val="3BB07701"/>
    <w:rsid w:val="3C544530"/>
    <w:rsid w:val="3C665884"/>
    <w:rsid w:val="3F2E002F"/>
    <w:rsid w:val="40B51316"/>
    <w:rsid w:val="40C446E3"/>
    <w:rsid w:val="417116E0"/>
    <w:rsid w:val="49CF169A"/>
    <w:rsid w:val="4A534597"/>
    <w:rsid w:val="4AB97C43"/>
    <w:rsid w:val="4BEE392E"/>
    <w:rsid w:val="4CB21B7B"/>
    <w:rsid w:val="4CB84667"/>
    <w:rsid w:val="4E797E26"/>
    <w:rsid w:val="4FFE393B"/>
    <w:rsid w:val="50616E69"/>
    <w:rsid w:val="53FA7313"/>
    <w:rsid w:val="54C17996"/>
    <w:rsid w:val="552A1E7A"/>
    <w:rsid w:val="56554CD5"/>
    <w:rsid w:val="574E6087"/>
    <w:rsid w:val="57C33EC0"/>
    <w:rsid w:val="58273E1E"/>
    <w:rsid w:val="5BFC5BF3"/>
    <w:rsid w:val="5C590BA1"/>
    <w:rsid w:val="5CBD35D4"/>
    <w:rsid w:val="5ED66BCF"/>
    <w:rsid w:val="5EEC01A1"/>
    <w:rsid w:val="5F685BE0"/>
    <w:rsid w:val="6170330B"/>
    <w:rsid w:val="63EA2A8D"/>
    <w:rsid w:val="6417181C"/>
    <w:rsid w:val="64975D0F"/>
    <w:rsid w:val="66E52B79"/>
    <w:rsid w:val="67987117"/>
    <w:rsid w:val="69F10D61"/>
    <w:rsid w:val="6F2B31C9"/>
    <w:rsid w:val="70115CB9"/>
    <w:rsid w:val="70266282"/>
    <w:rsid w:val="714D7414"/>
    <w:rsid w:val="72200435"/>
    <w:rsid w:val="73685BF0"/>
    <w:rsid w:val="738B7B32"/>
    <w:rsid w:val="739A74ED"/>
    <w:rsid w:val="746E5488"/>
    <w:rsid w:val="74B40D10"/>
    <w:rsid w:val="74B60BDD"/>
    <w:rsid w:val="757F7800"/>
    <w:rsid w:val="77CD6969"/>
    <w:rsid w:val="77DA1086"/>
    <w:rsid w:val="79EA5A92"/>
    <w:rsid w:val="7B9559F0"/>
    <w:rsid w:val="7C26489A"/>
    <w:rsid w:val="7DD50326"/>
    <w:rsid w:val="7E024E93"/>
    <w:rsid w:val="7E2C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B23FB3"/>
  <w15:docId w15:val="{E3733EFE-A2FE-4B2B-BBD1-F2B88C3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rsid w:val="00DB6C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B6C5F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DB6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B6C5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628</Characters>
  <Application>Microsoft Office Word</Application>
  <DocSecurity>0</DocSecurity>
  <Lines>125</Lines>
  <Paragraphs>146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Dell</cp:lastModifiedBy>
  <cp:revision>2</cp:revision>
  <dcterms:created xsi:type="dcterms:W3CDTF">2025-04-16T05:53:00Z</dcterms:created>
  <dcterms:modified xsi:type="dcterms:W3CDTF">2025-04-16T05:53:00Z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