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楷体" w:hAnsi="楷体" w:eastAsia="楷体"/>
          <w:b w:val="0"/>
        </w:rPr>
      </w:pPr>
      <w:r>
        <w:rPr>
          <w:rFonts w:hint="eastAsia" w:cs="宋体"/>
        </w:rPr>
        <w:t>第三十一届辽宁新闻奖获奖作品目录</w:t>
      </w:r>
      <w:r>
        <w:rPr>
          <w:rFonts w:hint="eastAsia" w:ascii="楷体" w:hAnsi="楷体" w:eastAsia="楷体" w:cs="宋体"/>
          <w:b w:val="0"/>
        </w:rPr>
        <w:t>（共计161件）(含特别奖4件)</w:t>
      </w:r>
    </w:p>
    <w:tbl>
      <w:tblPr>
        <w:tblStyle w:val="6"/>
        <w:tblW w:w="15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720"/>
        <w:gridCol w:w="5220"/>
        <w:gridCol w:w="2070"/>
        <w:gridCol w:w="1896"/>
        <w:gridCol w:w="2217"/>
        <w:gridCol w:w="1276"/>
        <w:gridCol w:w="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奖级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作品题目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编辑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刊播单位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报送单位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辽宁推进社会治理创新，“村民评理说事点”覆盖全部行政村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</w:rPr>
              <w:t>村里多一“点”，矛盾少一些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刘佳华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“第八批在韩中国人民志愿军烈士遗骸归国安葬”系列报道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辛阳、刘佳华、邱宇哲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产业新品种助农促增收（奋斗百年路启航新征程·同心奔小康）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胡婧怡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“刚的人”协奏现实版“刚的琴”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黄燕，孙仁斌，赵洪南，姚剑锋，赵洪南，齐子一，齐子家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在“办不成事”窗口办成事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于力，白涌泉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辽宁昂起开放“龙头”激发振兴动能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王炳坤，李宇佳 ，丁非白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从马锡五到滕启刚，司法为民的情怀从未改变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于力，高爽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辽宁：瞄准振兴目标，努力实现民之所盼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陈梦阳，王炳坤，丁非白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不灭的记忆  历史的回响--写在九一八事变爆发90周年之际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曹智，徐扬，汪伟，赵洪南，邹明仲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新华社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第八批在韩志愿军烈士遗骸迎回安葬仪式特别报道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杨雪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 卜晓菲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韦昊岩 李承泽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 王晓亮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 曹志宇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蔡一飞 郎易尘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时本军 张四清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谢洪亮 徐志强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史超然 褚尧琦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刘银飞 孙刚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王冠 魏志有 孙鹏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丁伟航 蒋大钊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九一八事变爆发90周年系列报道、直播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 季熠非 雍军 杨雪 郭威韦昊岩 李新峰迟波 金光宇王晓亮 刘纵雷曹志宇 蔡一飞郎易尘 时本军史超然 褚尧琦孙刚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辽宁 北京冬奥会开幕倒计时100天 冰雪辽宁系列活动启动 全民参与助力冬奥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 时本军 曹志宇  金光宇 刘纵雷  王晓亮 蔡一飞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“走进乡村看小康”系列报道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郭威 杨雪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韦昊岩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齐莉莉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季熠非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卜晓菲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时本军 曹志宇 金光宇 刘纵雷 王晓亮 蔡一飞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今日中国-辽宁篇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孙松涛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雍军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杨雪 黄璐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贾铁生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 王彬彬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卜晓菲 韦昊岩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李新峰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迟波 金光宇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王晓亮 刘纵雷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曹志宇 蔡一飞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郎易尘 时本军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张四清 谢洪亮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徐志强 史超然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褚尧琦 刘银飞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孙刚 王冠 苗祺琦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魏志有 孙鹏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丁伟航 蒋大钊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数字驱动创新 激发辽宁智造新动能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季熠非 卜晓菲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 郎易尘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【奋斗百年路 启航新征程 中国共产党人的精神谱系】践行“雷锋精神” 做一颗永不生锈的螺丝钉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 齐莉莉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金光宇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鞍钢本钢正式合并 全球第三大钢企诞生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李承泽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迟波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【迈好第一步 见到新气象】数字化助工业振兴 优环境促全新突破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裴奔 闫崎峰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蔡一飞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王晓亮 时本军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（联播头条）【在习近平新时代中国特色社会主义思想指引下——贯彻新发展理念 推动高质量发展】数字化助力辽宁经济创新发展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裴奔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闫崎峰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李承泽 郭威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刘纵雷李新峰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（新闻联播）【奋斗百年路 启航新征程·今日中国】奋力实现辽宁振兴新发展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田忠卿 裴  奔 季熠非 闫崎峰 蔡一飞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张国清：“数字化”破题 奋力推动全方位振兴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郭威 迟波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刘纵雷 金光宇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辽宁：奋力开创高质量发展新局面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谋划辽宁振兴新突破 构建“一圈一带两区”新格局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 李青坡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以新气象新担当新作为推进东北振兴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辽宁：培育壮大新动能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凝心聚力谋振兴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抗疫不松懈 再起新征程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光明日报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辽宁营口探索破解留人难题——人才共享有大产出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孙潜彤、温济聪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“转身向海”第一步怎么迈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—辽宁锦州探路东北陆海新通道调查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孙潜彤、温济聪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发展“颜值”哪里来——辽宁提高发展“绿色占比”调查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孙潜彤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鞍钢不再“穿着棉袄游泳”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——辽宁鞍山市与鞍钢集团联手推进厂办大集体改革调查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温济聪、孙潜彤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沈阳浑南打造创新创业高地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温济聪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经济日报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Liaoningtrains sights on better growth（中欧班列：带动辽宁对外开放进入新高度）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LIAONING'S HEALTH SERVICES HIT THE HIGHS（辽宁卫生健康系统以救死扶伤为使命，始终战斗保卫人民健康的第一线）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Sci-tech to play major role in future development （开启“十四五”新征程 辽宁省提高科技创新能力实现高水平、高质量的发展）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吴勇、张彤彤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走创新路、吃技术饭       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“27条”赋能“创新沈阳”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郝晓明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科技日报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 xml:space="preserve">70年等待终如愿 忠魂还乡享荣光  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王景巍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刁海洋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辽宁加速工业互联网应用培育5G融合生态助力数字蝶变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王景巍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中新社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辽宁工会构建以基层为重的服务职工体系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刘旭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辽宁：“工业摇篮”启新程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刘旭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工人日报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="150" w:line="400" w:lineRule="exact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“共和国长子”新传：向天图强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pacing w:before="150" w:line="400" w:lineRule="exact"/>
              <w:jc w:val="center"/>
              <w:rPr>
                <w:rFonts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b w:val="0"/>
                <w:bCs w:val="0"/>
                <w:kern w:val="0"/>
                <w:sz w:val="24"/>
                <w:szCs w:val="24"/>
              </w:rPr>
              <w:t>王晨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中国青年报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中国青年报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关爱留守妇女儿童 辽宁用心用力用情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贾莹莹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中国妇女报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中国妇女报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敢向深海要“粮仓” ——大连市建设海洋牧场推进渔业高质量发展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于险峰 张仁军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嘹亮号角催振兴3200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——辽宁省以加强农村基层党建推进乡村振兴纪实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 xml:space="preserve">于险峰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  飞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szCs w:val="24"/>
              </w:rPr>
              <w:t>张仁军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农民日报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对照检查 综合调研 广征意见 辽宁司法体制改革难题逐个击破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张国强、韩宇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法治日报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法治日报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66人被取消换届候选人资格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唐心萌  肖春苹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孙连宇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  妮  何  红马  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一本“刊物”引领一村“幸福”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刘云珠 周  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柳海静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支前模范过两个100岁生日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学唱《没有共产党就没有新中国》贺百年华诞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王  岩 田  嘉 王  艳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崔  迪  刘立华  王焱焱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服务外包,责任不能外包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刘  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韩晓东 卢  剑 吴  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强化抓落实，压紧压实“闭环”工作责任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刘思波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亢充光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聊·辽地名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 赵雪 张颖 贾知梅 张晓丽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  欣 王  钢 张春红  隋文锋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坚决整治形式主义 减轻基层负担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黄岩 王坤 徐铁英 赵静 关艳玲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符成龙 于海华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你的力量，就是振兴的力量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刘立纲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吴世勇 华勇 刘新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启航新征程  掀开新一页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符成龙 于海华 吴世勇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“堡垒”系列特刊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朱忠鹤 商越 郭平 吴限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周仲全 隋文峰  许科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暴风雪中的温暖瞬间/暴风雪中的温暖故事</w:t>
            </w:r>
          </w:p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暴风雪中的温暖守护/暴风雪后的温暖镜头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  欣  李峥嵘  阎  红  曹文娟  傅春蘅  隋文锋  许  科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人民至上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七一“实”特刊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辽沈晚报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风雪中，大连这座“移动的雕塑”令全网动容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来庆新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蒋昭彦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半岛晨报社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基层“燃灯者”滕启刚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马琳  关月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辽宁法治报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爱的接力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罗宪杰 尚志文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贾咏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黄志勇 封葑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刘妮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建党百年100张大连面孔，总计100篇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许晓楠 谢小芳 李小华 徐伯元 石家家  刘福国 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吴洲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大连软件变形计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徐伯元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谷鹂 吴洲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雷锋与《抚顺日报》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王嘉楠 朱虹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孙晓华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王一  王天舒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石化大学有群“洋雷锋”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单小书 朱虹 王宁宁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刘玥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重访丹东红色印记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 w:val="24"/>
                <w:szCs w:val="24"/>
              </w:rPr>
              <w:t>宋月华、王鹏 刘伟、周晓明、刁庆峰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 xml:space="preserve">王强  刘伟 </w:t>
            </w:r>
          </w:p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周晓明 李军翰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丹东日报 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张德东：戴上党徽重走先烈路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秦广艳　王野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陈涛 杨菁 谷智红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锦州晚报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“红旗葡萄”突围记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王忠陆 朱琳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牛梦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张贺 张旭勇 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刘俞秀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阜新经济转型二十年大型策划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张健 苏鲁荒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佘锐 张玉飞 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高丽敏 冯思媛 李晓岑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“以人民为中心”发展思想的生动实践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杜才 梅剑锋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王波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</w:rPr>
              <w:t>一锹一镐治荒山 建成果园报党恩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盖首钟 周建华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周建华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为了袁老的第三个梦想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刘云珠 王  双 张永杰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李学云 柳海静 翟学军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盘锦日报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“花式”宣传“硬核”来袭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周春梅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臧胜利 王华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周春梅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“风景这边正好”走基层系列报道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王英 史佳楠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葫芦岛日报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图解2021年省政府工作报告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邓婷婷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镜见沈阳——沈阳市抗击特大暴雪图志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集体（程谟刚、兰宝刚、罗宪杰、伏桂明、杜一鸣、王若若等）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伏桂明 王若若 魏爽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庆祝中国共产党成立100周年典藏特刊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张晓帆 刘珍珠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刘珍珠 盖学龙杨杰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 xml:space="preserve"> 江山如此多娇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刘勇 高鹏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王文军 李雅青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你护我平安 我送你温暖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丛楠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刘庆伟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雪中的“风景” 城市的温度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张薇  杜季亮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刘畅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抚顺晚报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漫话我们的精神谱系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黑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文化七日谈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高爽 朱忠鹤 商越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戴春光 许维萍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核酸10合1混采技术累计检测突破6亿人次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唐佳菲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陈曦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谢乾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闫岩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刘险峰 徐诗 汪湛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从“办不成事”到把事办成，到底差在哪？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陈曦 唐佳菲 邸玉玲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改厕，有真心也要有匠心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王晓岱 盖丽君 王晓革 张巍巍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盖丽君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双减减的不止一点点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王祎 杨东生 李秀红 陈光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勋章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赵彤湫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40" w:lineRule="exact"/>
              <w:ind w:left="600" w:hanging="600" w:hangingChars="250"/>
              <w:jc w:val="left"/>
              <w:rPr>
                <w:sz w:val="24"/>
              </w:rPr>
            </w:pP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张婷 吕为 胡畔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新闻力量----环保守护者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王晓岱 朱旭 王晓革  富馨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于振泽 张姝婵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“不敢穿皮鞋”的街道主任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宋旭 齐旭 郑晓辉 白云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马娜、姜力什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守护湿地“三宝”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刘险峰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谢乾</w:t>
            </w:r>
            <w:r>
              <w:rPr>
                <w:rFonts w:hint="eastAsia"/>
                <w:sz w:val="24"/>
              </w:rPr>
              <w:t xml:space="preserve"> 邓德龙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赵彤湫  魏立谦  孔祥玉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国际传播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热血融化冰雪  善良温暖人心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代红涛(夏天)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田岳鑫 徐冰欣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朱琳琳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代红涛 崔晨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张利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快办行动：“快办”在行动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石其智 赵晓芳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钟茜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童仕东 李华芹</w:t>
            </w:r>
          </w:p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赵悦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葛立婕 钟茜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丹东广播电视台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  <w:szCs w:val="24"/>
              </w:rPr>
              <w:t>项目管家 全心全意助力企业发展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侯韫韬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侯韫韬 白振祥 姜秀梅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学党史、铭初心——铁马金戈忆朝阳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马海欣 张海沐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李明明 孟东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李芳菲 张洪梅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张冬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用好思想政治教育这把钥匙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sz w:val="24"/>
              </w:rPr>
              <w:t>邸玉玲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刘险峰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唐佳菲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陈曦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邓德龙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张海鹏  张婷  胡畔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全省新闻联播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民生热线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王敏 张丽光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刁佳音 陈海涛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赵近池 胡洁妍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宋巍巍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鞍钢重组本钢 全球第三大钢铁“航母”踏浪启航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陈平 孔祥东 宋宇宁 陈昊 何东泽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赫英立 赵力 杨光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孙景坤：英雄“无言”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李慕寒 卢小可（芦小可） 佟欣 陈平 潘俊楠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张娜 孙正妍 王诺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新闻特写：原谅妈妈 当时不能告诉你“我是谁”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洪亮 李京亮 尚冬梅 佘翌南 </w:t>
            </w:r>
          </w:p>
          <w:p>
            <w:pPr>
              <w:spacing w:line="340" w:lineRule="exact"/>
              <w:ind w:left="840" w:hanging="840" w:hangingChars="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刘彤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刘力 付刚 韩冰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省委常委到抗美援朝纪念馆进行革命传统教育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铭记光辉历史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传承红色基因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汲取奋进力量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张明员 韩天新 吴超 董宝奇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何东泽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240亿既是“及时雨”也是“风向标”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郭点点（郭亚男）马鸿鹏 金墨男 </w:t>
            </w:r>
            <w:r>
              <w:rPr>
                <w:rFonts w:hint="eastAsia" w:ascii="宋体" w:hAnsi="宋体" w:cs="宋体"/>
                <w:sz w:val="24"/>
              </w:rPr>
              <w:t>佘翌南 刘彤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张娜 田芳 刘晨昊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抗疫暖阳——阳光100小区：快递小哥被隔离  热心居民送“阳光”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任立影 陈宇驰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孔德伟 张苗 </w:t>
            </w:r>
          </w:p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崔金福 钟鸣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孔德伟 张译丹于强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风雪中移动的“雕塑”刷屏全网；年青的抗疫突击队  了不起的中国人力量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240" w:hanging="240" w:hangingChars="100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马伟晶 魏晟 于涛 孙德毅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张曦东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抚顺新钢铁：为钢铁企业数字化转型打造中国样板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于知明  于洋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王佳   徐灏瑞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孙宏淼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定制春联  圆梦心愿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刘立亭 王晓宇 冯晶 刘建海 黄山薇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闫贵石 李佩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常雪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本溪广播电视台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本溪记协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古稀老人的寻“亲”日记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魏东 李可 </w:t>
            </w:r>
          </w:p>
          <w:p>
            <w:pPr>
              <w:jc w:val="center"/>
              <w:rPr>
                <w:rFonts w:cs="楷体" w:asciiTheme="minorEastAsia" w:hAnsiTheme="minorEastAsia"/>
                <w:sz w:val="24"/>
                <w:szCs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 xml:space="preserve">王志敏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楷体" w:asciiTheme="minorEastAsia" w:hAnsiTheme="minorEastAsia"/>
                <w:sz w:val="24"/>
                <w:szCs w:val="24"/>
              </w:rPr>
              <w:t>王辉 夏凡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锦州广播电视台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锦州记协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辽阳：优化产业格局 主动融入沈阳现代化都市圈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王海滨 姜勇 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 xml:space="preserve">赵凯 侯韫韬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胡本龙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我市多措并举牢牢把住粮食安全生产主动权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王强 王莉 </w:t>
            </w:r>
          </w:p>
          <w:p>
            <w:pPr>
              <w:rPr>
                <w:rFonts w:hint="eastAsia" w:eastAsia="宋体" w:cs="仿宋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解泗龙</w:t>
            </w:r>
            <w:r>
              <w:rPr>
                <w:rFonts w:hint="eastAsia" w:cs="仿宋" w:asciiTheme="minorEastAsia" w:hAnsiTheme="minorEastAsia"/>
                <w:sz w:val="24"/>
                <w:szCs w:val="24"/>
                <w:lang w:eastAsia="zh-CN"/>
              </w:rPr>
              <w:t>　王进禄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高洋  李振国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“双减”日日新，如何使学生向上长？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冯瑛冰 史湘洲 郭明航 马小林 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于雪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沿着高速看辽宁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陈平 赵庆华 王子骄 金骁骁 程拓 陈林 马鸿鹏 王崇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李慕寒 郭点点（郭亚男）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“新”辽宁故事之投资者说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集体创作   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直面以对“学生欺凌”如何拯救“少年的你”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李阳  刘岱仑 单宝勇 马晓靓 姜黎学 周乾坤 崔金福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王春颖 钟鸣 陈旭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稻乡澎湃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王会军 张田收 刘志成 孙晖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于庆华 薛颖 安天琪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百年初心——半岛人歌动地诗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毛杰民 杨晓军  韩畅 宁晓云 王云超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奚宁 高鹍 衣建龙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海城西柳：“专业市场+网红直播”月月都是丰收季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冯军 于师斌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钟鸣 金昕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石诶 张宏宇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刘萱唯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营口百年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张国鹏 杨晓雷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马程光 迟营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刘鑫贺 王伦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黄俊华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刘润 吴镇平 张贺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四捧沙 绘锦绣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宋力力 李红媛 潘德强 由济宁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冯镜伊 董锐 孙静 苏宇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零公里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孙丽璐 王前 潘博 夏华 赵宏志 王若成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赵继奎 胡东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读懂养老顶层设计，未来养老什么样？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冯瑛冰 史湘洲 郭明航 左震 </w:t>
            </w:r>
          </w:p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马小林 于雪  郝跃荣 姚轶滨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马小林 于雪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辽宁新闻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非常时评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郭明航 董熳 张逾 李艳宁 王莹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赫英立 孙正妍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胡畔 张迪 王佳林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法治消防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辛昕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王兵 于佳含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苗菁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曾强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《大连会赢》系列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穆军 宋伟 高忠华 王海健 孔德成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吕彬 王燕 阎婧琦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红色记忆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杨晓伟 李航萱 张新伟 梅燕君 梁义刚 马彩英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仿宋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李欣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李景旭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杨晓伟 梅燕君 梁义刚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走进乡村看小康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林地 许文阁 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刘波 袁慧玲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张晓东 刘彦伟 赵爽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葫芦岛新闻网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抚顺一名老师一通电话救了学生全家五口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邵晓毅   朱虹   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孙菊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佟德生  王宁宁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你好，这里是辽宁盘锦！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黑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sz w:val="24"/>
              </w:rPr>
              <w:t>高  飞  张利利  尚  菲  郑丽莉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盘锦市融媒体发展中心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盘锦记协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PingFangSC-Medium" w:hAnsi="PingFangSC-Medium" w:eastAsia="PingFangSC-Medium" w:cs="PingFangSC-Medium"/>
                <w:color w:val="222222"/>
                <w:sz w:val="16"/>
                <w:szCs w:val="16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外卖侠“再出手”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   崔亮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肖思诗   于晗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吕圆月   胡娜  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高大千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林圣霖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抚顺广播电视台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《请回答1921-2021》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王研 郑新煜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赋新阜新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王雪冬 吴佩丽 梁博 阮峰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王恩重 杨诗野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李莹  解紫薇 连国强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温暖：我的幸运与幸福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吴佩丽 李爽 梁博 阮峰 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杨诗野 刘博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张鹏 王敏行 连国强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2021不简单的辽宁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作者：吴滨 李华慧 李莹 黄加白 管旭 刘允 唐韵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王辛 朱晓琳 耿英楠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就地过年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见屏如面  带你看看家乡年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董宇珣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邢宝港 赵文琪 赫明 金永鑫 徐浩益 董力铭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邢宝港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地铁第一时间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2021见证 稻香四季 青青柳河湾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徐曼昕 曹彦 宋力力 潘德强 李红媛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苏宇 董锐 白旭 陈文远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阜新市传媒中心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阜新记协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沿着凡河看铁岭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left="120" w:hanging="120" w:hangingChars="50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高洋 王兵 辛昕曾强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周奕龙 崔雅婷 贾笔耕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铁岭广播电视台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穿越火海拥抱你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杨晓伟李景旭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傅有 郑帅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丁宁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冯蔷薇 李铁男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超长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铭记·自强——九一八事变90周年北斗融媒特别报道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吴滨 阮峰 李莹 刘允 梁博 </w:t>
            </w:r>
          </w:p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寇棋尧 包蕾 王洪丽</w:t>
            </w: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赫鑫 唐韵 </w:t>
            </w:r>
            <w:r>
              <w:rPr>
                <w:rFonts w:hint="eastAsia" w:ascii="宋体" w:hAnsi="宋体"/>
                <w:kern w:val="0"/>
                <w:sz w:val="24"/>
              </w:rPr>
              <w:t>王敏行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百年百城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渤海明珠营口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发展中的幸福之城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ind w:left="120" w:hanging="120" w:hangingChars="5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王龛 信心 张艺李石珊 戴思恂 王婷萱 王迪 刘润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齐麟 高松 张贺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营口新闻传媒中心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H5|向总书记报告：落实六项重点工作，开创辽宁振兴发展的宏大场景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 苑莹 张钟丹 张馨瑜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杨东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辽宁日报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辽宁日报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“迎着新生的太阳——庆祝中国共产党成立100周年红的文学”云观展直播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沈阳一家亲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王铮 侯蔚 任立影 高声亮 潘洋 晋然（刘靖诗） 连博（吴连博） 太昊（王太昊）</w:t>
            </w:r>
            <w:r>
              <w:rPr>
                <w:rFonts w:cs="宋体"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王欣 王娇 安琪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沈阳广播电视台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昨天，风雪中的背影，震撼了大连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张田收 耿聆 穆军 张轶 高忠华 李元臣 谢小芳 邹志杨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胡小雨 徐琳 张强 孟楠 孙秋菊 李金秋 苏昕 宋毅 聂乔 张丽霞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我是党史讲述人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 xml:space="preserve">王会军   张田收   耿  聆  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毛杰民  尹大勇  张  轶  穆  军  吴耀辉  姜云飞  刘  畅  石  朕  许  明  李  莹  孙广洋  王春燕  王军辉   孙  霞   殷  洁</w:t>
            </w:r>
          </w:p>
          <w:p>
            <w:pPr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许红梅  于鸣飞  高 峰  李红屹  陈英霞  修长明  王  丹  李  萌  孙  辉  张  亮  宋 伟  李雪劲  王海健  宋旭升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r>
              <w:rPr>
                <w:rFonts w:hint="eastAsia" w:ascii="宋体" w:hAnsi="宋体" w:cs="宋体"/>
                <w:sz w:val="24"/>
                <w:szCs w:val="24"/>
              </w:rPr>
              <w:t>大连新闻传媒集团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鞍山降雪量全国第一，这群人感动了一座城……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高丹 刘朗宇 孙梦兰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孙梦兰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鞍山市新闻传媒中心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H5︱在抚顺的外国留学生说雷锋 学雷锋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徐万超   戴英姿</w:t>
            </w:r>
          </w:p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朱虹     孙菊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王宁宁   单小书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亢充光  佟德生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抚顺日报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抚顺记协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网络问政节目：民生热线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仿宋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集体创作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沈阳日报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融媒体时代电视民生新闻传播的问题与对策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马智刚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传播力研究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辽宁广播电视台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构建融媒平台生态体响应机制——沈阳日报社全媒体发展路径探索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程谟刚、常玲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中国记者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新媒体时代报纸发展方向一一融合纸、观点纸、典藏纸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姜云飞等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新闻文化建设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3"/>
              <w:spacing w:line="360" w:lineRule="auto"/>
              <w:ind w:firstLine="240" w:firstLineChars="100"/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以当地城市故事成就“中国故事”</w:t>
            </w:r>
          </w:p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——地方广电媒体讲好“中国故事”的优势和方法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 xml:space="preserve">夏晓宁 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中国广播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全媒体时代对法治新闻真实性的再思考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王 萍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中国报业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回首五年路 喜迎党代会（四）生态环境篇：生态环境显著改善 人与自然和谐共生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高子月 王晨曦 乔驰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康平县融媒体中心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沈阳记协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="0" w:after="210" w:line="21" w:lineRule="atLeast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cs="仿宋" w:asciiTheme="minorEastAsia" w:hAnsiTheme="minorEastAsia" w:eastAsiaTheme="minorEastAsia"/>
                <w:b w:val="0"/>
                <w:kern w:val="0"/>
                <w:sz w:val="24"/>
                <w:szCs w:val="24"/>
              </w:rPr>
              <w:t>令人感动！这就是咱们旅顺救援队！河南一定行！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贾璐、李烨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kern w:val="0"/>
                <w:sz w:val="24"/>
                <w:szCs w:val="24"/>
              </w:rPr>
              <w:t>林金华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Cs/>
                <w:sz w:val="24"/>
                <w:szCs w:val="24"/>
              </w:rPr>
              <w:t>旅顺广播电视台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融合创新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《问政海城》 海城市教育局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张大鹏 金春雷</w:t>
            </w:r>
          </w:p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杨佳宁 田中日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周瑞杰 李荣义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鞍山记协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电视访谈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火场“小卫士”姜骁伦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孔丽娜、王秀梅、吴健炜、刘欣颖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color w:val="000000"/>
                <w:sz w:val="24"/>
                <w:szCs w:val="24"/>
              </w:rPr>
              <w:t>孔丽娜、倪向宇、 黄丹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东港市融媒体中心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红色血脉——中国共产党的凤城之最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CESI仿宋-GB2312" w:asciiTheme="minorEastAsia" w:hAnsi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隋英军、张松 、王鹏、李峰、姜洪海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CESI仿宋-GB2312" w:asciiTheme="minorEastAsia" w:hAnsiTheme="minorEastAsia"/>
                <w:sz w:val="24"/>
                <w:szCs w:val="24"/>
              </w:rPr>
              <w:t>李侠、姚丽媛、陶真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凤城市融媒体中心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丹东记协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新春走基层：亿吨大港的“守灯人”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赵荣华、冷佳桐、原文泽、赵参辉、李祥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赵参辉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鲅鱼圈新闻传媒中心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营口记协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“王老拐”的脱贫故事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 xml:space="preserve">张宝文  苏国辉 </w:t>
            </w:r>
          </w:p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张国环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马红梅 何佳慧 杨天润 孙旭升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昌图县融媒体中心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pStyle w:val="2"/>
              <w:shd w:val="clear" w:color="auto" w:fill="FFFFFF"/>
              <w:rPr>
                <w:rFonts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 w:val="0"/>
                <w:bCs w:val="0"/>
                <w:kern w:val="2"/>
                <w:sz w:val="24"/>
                <w:szCs w:val="24"/>
              </w:rPr>
              <w:t>中国乡愁——乡村团圆饭 喜庆中国年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袁野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洪玲、王演、潘大禹、 田悦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开原市融媒体中心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铁岭记协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短视频专题报道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经历1245个晨夕  静待下一季花开</w:t>
            </w:r>
          </w:p>
          <w:p>
            <w:pPr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——记羊山镇乡村振兴前方工作组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  怡 张慧敏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  博 崔宏宇 慕依霖</w:t>
            </w: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朝阳县融媒体中心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r>
              <w:rPr>
                <w:rFonts w:hint="eastAsia"/>
                <w:sz w:val="24"/>
                <w:szCs w:val="24"/>
              </w:rPr>
              <w:t>朝阳记协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电视消息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定格17岁 少年英雄一路走好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刘绍琴 支小蕊  任晓坤  梁叶 牛姝 张悦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绥中融媒体中心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葫芦岛记协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广播专题</w:t>
            </w:r>
          </w:p>
        </w:tc>
      </w:tr>
    </w:tbl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38872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TJiMWY4MWI2YzE2MmZkZDQ2ZTU0MzhlM2EwNTAifQ=="/>
  </w:docVars>
  <w:rsids>
    <w:rsidRoot w:val="007362E7"/>
    <w:rsid w:val="00005782"/>
    <w:rsid w:val="000373C6"/>
    <w:rsid w:val="000F0907"/>
    <w:rsid w:val="00227447"/>
    <w:rsid w:val="00244CE9"/>
    <w:rsid w:val="002A2126"/>
    <w:rsid w:val="002C553C"/>
    <w:rsid w:val="00326017"/>
    <w:rsid w:val="00354EFE"/>
    <w:rsid w:val="00385320"/>
    <w:rsid w:val="00393510"/>
    <w:rsid w:val="0044571F"/>
    <w:rsid w:val="00523353"/>
    <w:rsid w:val="00531E84"/>
    <w:rsid w:val="005B7C0A"/>
    <w:rsid w:val="005E7523"/>
    <w:rsid w:val="00641CE3"/>
    <w:rsid w:val="007362E7"/>
    <w:rsid w:val="007E5617"/>
    <w:rsid w:val="008F2BCB"/>
    <w:rsid w:val="00C045CB"/>
    <w:rsid w:val="00CB09D6"/>
    <w:rsid w:val="00CD66FB"/>
    <w:rsid w:val="00DA3E91"/>
    <w:rsid w:val="00DF3187"/>
    <w:rsid w:val="00E20D6B"/>
    <w:rsid w:val="00F32832"/>
    <w:rsid w:val="29C2126D"/>
    <w:rsid w:val="723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宋体" w:hAnsi="Courier New" w:cs="Courier New" w:eastAsiaTheme="minorEastAsi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1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1"/>
    <w:basedOn w:val="7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纯文本 Char"/>
    <w:basedOn w:val="7"/>
    <w:link w:val="3"/>
    <w:qFormat/>
    <w:uiPriority w:val="0"/>
    <w:rPr>
      <w:rFonts w:ascii="宋体" w:hAnsi="Courier New" w:cs="Courier New"/>
      <w:szCs w:val="21"/>
    </w:rPr>
  </w:style>
  <w:style w:type="character" w:customStyle="1" w:styleId="14">
    <w:name w:val="纯文本 Char1"/>
    <w:basedOn w:val="7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font4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F86-3438-4EBF-806E-920A0942AA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7231</Words>
  <Characters>7594</Characters>
  <Lines>71</Lines>
  <Paragraphs>19</Paragraphs>
  <TotalTime>78</TotalTime>
  <ScaleCrop>false</ScaleCrop>
  <LinksUpToDate>false</LinksUpToDate>
  <CharactersWithSpaces>8429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2022-06-08T00:47:00Z</dcterms:created>
  <dc:creator>dell</dc:creator>
  <cp:lastModifiedBy>Administrator</cp:lastModifiedBy>
  <dcterms:modified xsi:type="dcterms:W3CDTF">2023-08-02T06:23:44Z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0F2E62B9C07A461B8BB1216B44013271</vt:lpwstr>
  </property>
</Properties>
</file>